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F7" w:rsidRPr="00633EF7" w:rsidRDefault="00633EF7" w:rsidP="00633EF7">
      <w:pPr>
        <w:spacing w:after="0" w:line="240" w:lineRule="auto"/>
        <w:jc w:val="center"/>
        <w:rPr>
          <w:b/>
          <w:sz w:val="32"/>
          <w:szCs w:val="32"/>
        </w:rPr>
      </w:pPr>
      <w:r w:rsidRPr="00633EF7">
        <w:rPr>
          <w:b/>
          <w:sz w:val="32"/>
          <w:szCs w:val="32"/>
        </w:rPr>
        <w:t>St. Clair County Head Start</w:t>
      </w:r>
    </w:p>
    <w:p w:rsidR="00633EF7" w:rsidRPr="00633EF7" w:rsidRDefault="00633EF7" w:rsidP="00633EF7">
      <w:pPr>
        <w:spacing w:after="0" w:line="240" w:lineRule="auto"/>
        <w:jc w:val="center"/>
        <w:rPr>
          <w:b/>
          <w:sz w:val="32"/>
          <w:szCs w:val="32"/>
        </w:rPr>
      </w:pPr>
      <w:r w:rsidRPr="00633EF7">
        <w:rPr>
          <w:b/>
          <w:sz w:val="32"/>
          <w:szCs w:val="32"/>
        </w:rPr>
        <w:t xml:space="preserve">Suggested </w:t>
      </w:r>
      <w:r w:rsidR="00111DF5">
        <w:rPr>
          <w:b/>
          <w:sz w:val="32"/>
          <w:szCs w:val="32"/>
        </w:rPr>
        <w:t xml:space="preserve">Classroom </w:t>
      </w:r>
      <w:r w:rsidRPr="00633EF7">
        <w:rPr>
          <w:b/>
          <w:sz w:val="32"/>
          <w:szCs w:val="32"/>
        </w:rPr>
        <w:t>Supply Donation List</w:t>
      </w:r>
    </w:p>
    <w:p w:rsidR="00633EF7" w:rsidRPr="00633EF7" w:rsidRDefault="00544C32" w:rsidP="00633EF7">
      <w:pPr>
        <w:spacing w:after="0" w:line="240" w:lineRule="auto"/>
        <w:jc w:val="center"/>
        <w:rPr>
          <w:b/>
          <w:sz w:val="32"/>
          <w:szCs w:val="32"/>
        </w:rPr>
      </w:pPr>
      <w:r>
        <w:rPr>
          <w:b/>
          <w:sz w:val="32"/>
          <w:szCs w:val="32"/>
        </w:rPr>
        <w:t>2018/2019</w:t>
      </w:r>
    </w:p>
    <w:p w:rsidR="00633EF7" w:rsidRDefault="00633EF7" w:rsidP="00633EF7">
      <w:pPr>
        <w:spacing w:after="0" w:line="360" w:lineRule="auto"/>
        <w:jc w:val="center"/>
      </w:pPr>
    </w:p>
    <w:p w:rsidR="00633EF7" w:rsidRPr="00633EF7" w:rsidRDefault="00111DF5" w:rsidP="00633EF7">
      <w:pPr>
        <w:spacing w:after="0" w:line="360" w:lineRule="auto"/>
        <w:rPr>
          <w:sz w:val="24"/>
          <w:szCs w:val="24"/>
        </w:rPr>
      </w:pPr>
      <w:r>
        <w:rPr>
          <w:sz w:val="24"/>
          <w:szCs w:val="24"/>
        </w:rPr>
        <w:t>*</w:t>
      </w:r>
      <w:r w:rsidR="00633EF7" w:rsidRPr="00633EF7">
        <w:rPr>
          <w:sz w:val="24"/>
          <w:szCs w:val="24"/>
        </w:rPr>
        <w:t>Baby Wipes</w:t>
      </w:r>
    </w:p>
    <w:p w:rsidR="00633EF7" w:rsidRPr="00633EF7" w:rsidRDefault="00111DF5" w:rsidP="00633EF7">
      <w:pPr>
        <w:spacing w:after="0" w:line="360" w:lineRule="auto"/>
        <w:rPr>
          <w:sz w:val="24"/>
          <w:szCs w:val="24"/>
        </w:rPr>
      </w:pPr>
      <w:r>
        <w:rPr>
          <w:sz w:val="24"/>
          <w:szCs w:val="24"/>
        </w:rPr>
        <w:t>*</w:t>
      </w:r>
      <w:r w:rsidR="00633EF7" w:rsidRPr="00633EF7">
        <w:rPr>
          <w:sz w:val="24"/>
          <w:szCs w:val="24"/>
        </w:rPr>
        <w:t>Kleenex</w:t>
      </w:r>
    </w:p>
    <w:p w:rsidR="00633EF7" w:rsidRPr="00633EF7" w:rsidRDefault="00111DF5" w:rsidP="00633EF7">
      <w:pPr>
        <w:spacing w:after="0" w:line="360" w:lineRule="auto"/>
        <w:rPr>
          <w:sz w:val="24"/>
          <w:szCs w:val="24"/>
        </w:rPr>
      </w:pPr>
      <w:r>
        <w:rPr>
          <w:sz w:val="24"/>
          <w:szCs w:val="24"/>
        </w:rPr>
        <w:t>*</w:t>
      </w:r>
      <w:r w:rsidR="00633EF7" w:rsidRPr="00633EF7">
        <w:rPr>
          <w:sz w:val="24"/>
          <w:szCs w:val="24"/>
        </w:rPr>
        <w:t>Play</w:t>
      </w:r>
      <w:r>
        <w:rPr>
          <w:sz w:val="24"/>
          <w:szCs w:val="24"/>
        </w:rPr>
        <w:t>-</w:t>
      </w:r>
      <w:proofErr w:type="spellStart"/>
      <w:r w:rsidR="00633EF7" w:rsidRPr="00633EF7">
        <w:rPr>
          <w:sz w:val="24"/>
          <w:szCs w:val="24"/>
        </w:rPr>
        <w:t>doh</w:t>
      </w:r>
      <w:proofErr w:type="spellEnd"/>
    </w:p>
    <w:p w:rsidR="00633EF7" w:rsidRPr="00633EF7" w:rsidRDefault="00633EF7" w:rsidP="00633EF7">
      <w:pPr>
        <w:spacing w:after="0" w:line="360" w:lineRule="auto"/>
        <w:rPr>
          <w:sz w:val="24"/>
          <w:szCs w:val="24"/>
        </w:rPr>
      </w:pPr>
      <w:r w:rsidRPr="00633EF7">
        <w:rPr>
          <w:sz w:val="24"/>
          <w:szCs w:val="24"/>
        </w:rPr>
        <w:t>Paper Plates (large or small)</w:t>
      </w:r>
      <w:r w:rsidR="00544C32">
        <w:rPr>
          <w:sz w:val="24"/>
          <w:szCs w:val="24"/>
        </w:rPr>
        <w:t>(plain without shiny coating)</w:t>
      </w:r>
    </w:p>
    <w:p w:rsidR="00633EF7" w:rsidRDefault="00111DF5" w:rsidP="00633EF7">
      <w:pPr>
        <w:spacing w:after="0" w:line="360" w:lineRule="auto"/>
        <w:rPr>
          <w:sz w:val="24"/>
          <w:szCs w:val="24"/>
        </w:rPr>
      </w:pPr>
      <w:r>
        <w:rPr>
          <w:sz w:val="24"/>
          <w:szCs w:val="24"/>
        </w:rPr>
        <w:t>*</w:t>
      </w:r>
      <w:r w:rsidR="00633EF7" w:rsidRPr="00633EF7">
        <w:rPr>
          <w:sz w:val="24"/>
          <w:szCs w:val="24"/>
        </w:rPr>
        <w:t>Construction Paper</w:t>
      </w:r>
    </w:p>
    <w:p w:rsidR="004F5BDF" w:rsidRPr="00633EF7" w:rsidRDefault="004F5BDF" w:rsidP="00633EF7">
      <w:pPr>
        <w:spacing w:after="0" w:line="360" w:lineRule="auto"/>
        <w:rPr>
          <w:sz w:val="24"/>
          <w:szCs w:val="24"/>
        </w:rPr>
      </w:pPr>
      <w:r>
        <w:rPr>
          <w:sz w:val="24"/>
          <w:szCs w:val="24"/>
        </w:rPr>
        <w:t>Card Stock (extra thick paper found in the office supplies)</w:t>
      </w:r>
    </w:p>
    <w:p w:rsidR="00633EF7" w:rsidRDefault="00111DF5" w:rsidP="00633EF7">
      <w:pPr>
        <w:spacing w:after="0" w:line="360" w:lineRule="auto"/>
        <w:rPr>
          <w:sz w:val="24"/>
          <w:szCs w:val="24"/>
        </w:rPr>
      </w:pPr>
      <w:r>
        <w:rPr>
          <w:sz w:val="24"/>
          <w:szCs w:val="24"/>
        </w:rPr>
        <w:t>*</w:t>
      </w:r>
      <w:r w:rsidR="00633EF7" w:rsidRPr="00633EF7">
        <w:rPr>
          <w:sz w:val="24"/>
          <w:szCs w:val="24"/>
        </w:rPr>
        <w:t>Post-it Notes</w:t>
      </w:r>
    </w:p>
    <w:p w:rsidR="00111DF5" w:rsidRDefault="00111DF5" w:rsidP="00633EF7">
      <w:pPr>
        <w:spacing w:after="0" w:line="360" w:lineRule="auto"/>
        <w:rPr>
          <w:sz w:val="24"/>
          <w:szCs w:val="24"/>
        </w:rPr>
      </w:pPr>
      <w:r>
        <w:rPr>
          <w:sz w:val="24"/>
          <w:szCs w:val="24"/>
        </w:rPr>
        <w:t>*Small note pads (hand held spiral bound)</w:t>
      </w:r>
    </w:p>
    <w:p w:rsidR="004F5BDF" w:rsidRDefault="00111DF5" w:rsidP="00633EF7">
      <w:pPr>
        <w:spacing w:after="0" w:line="360" w:lineRule="auto"/>
        <w:rPr>
          <w:sz w:val="24"/>
          <w:szCs w:val="24"/>
        </w:rPr>
      </w:pPr>
      <w:r>
        <w:rPr>
          <w:sz w:val="24"/>
          <w:szCs w:val="24"/>
        </w:rPr>
        <w:t>*</w:t>
      </w:r>
      <w:r w:rsidR="004F5BDF">
        <w:rPr>
          <w:sz w:val="24"/>
          <w:szCs w:val="24"/>
        </w:rPr>
        <w:t>Marker (wide or broad tip)</w:t>
      </w:r>
    </w:p>
    <w:p w:rsidR="00633EF7" w:rsidRDefault="00633EF7" w:rsidP="00633EF7">
      <w:pPr>
        <w:spacing w:after="0" w:line="360" w:lineRule="auto"/>
        <w:rPr>
          <w:sz w:val="24"/>
          <w:szCs w:val="24"/>
        </w:rPr>
      </w:pPr>
      <w:r>
        <w:rPr>
          <w:sz w:val="24"/>
          <w:szCs w:val="24"/>
        </w:rPr>
        <w:t>Balls (basketball, football, kick ball,</w:t>
      </w:r>
      <w:r w:rsidR="00111DF5">
        <w:rPr>
          <w:sz w:val="24"/>
          <w:szCs w:val="24"/>
        </w:rPr>
        <w:t xml:space="preserve"> soccer ball, beach balls, bouncy balls,</w:t>
      </w:r>
      <w:r>
        <w:rPr>
          <w:sz w:val="24"/>
          <w:szCs w:val="24"/>
        </w:rPr>
        <w:t xml:space="preserve"> </w:t>
      </w:r>
      <w:proofErr w:type="spellStart"/>
      <w:r>
        <w:rPr>
          <w:sz w:val="24"/>
          <w:szCs w:val="24"/>
        </w:rPr>
        <w:t>ect</w:t>
      </w:r>
      <w:proofErr w:type="spellEnd"/>
      <w:r>
        <w:rPr>
          <w:sz w:val="24"/>
          <w:szCs w:val="24"/>
        </w:rPr>
        <w:t>.)</w:t>
      </w:r>
    </w:p>
    <w:p w:rsidR="00633EF7" w:rsidRDefault="00633EF7" w:rsidP="00633EF7">
      <w:pPr>
        <w:spacing w:after="0" w:line="360" w:lineRule="auto"/>
        <w:rPr>
          <w:sz w:val="24"/>
          <w:szCs w:val="24"/>
        </w:rPr>
      </w:pPr>
      <w:r>
        <w:rPr>
          <w:sz w:val="24"/>
          <w:szCs w:val="24"/>
        </w:rPr>
        <w:t>Bicycle He</w:t>
      </w:r>
      <w:r w:rsidR="004F5BDF">
        <w:rPr>
          <w:sz w:val="24"/>
          <w:szCs w:val="24"/>
        </w:rPr>
        <w:t>lmets (age and size appropriate for 3 to 5 year olds)</w:t>
      </w:r>
    </w:p>
    <w:p w:rsidR="00633EF7" w:rsidRPr="00633EF7" w:rsidRDefault="00633EF7" w:rsidP="00633EF7">
      <w:pPr>
        <w:spacing w:after="0" w:line="360" w:lineRule="auto"/>
        <w:rPr>
          <w:sz w:val="24"/>
          <w:szCs w:val="24"/>
        </w:rPr>
      </w:pPr>
      <w:r>
        <w:rPr>
          <w:sz w:val="24"/>
          <w:szCs w:val="24"/>
        </w:rPr>
        <w:t>Sand Toys</w:t>
      </w:r>
    </w:p>
    <w:p w:rsidR="00633EF7" w:rsidRPr="00633EF7" w:rsidRDefault="00111DF5" w:rsidP="00633EF7">
      <w:pPr>
        <w:spacing w:after="0" w:line="360" w:lineRule="auto"/>
        <w:rPr>
          <w:sz w:val="24"/>
          <w:szCs w:val="24"/>
        </w:rPr>
      </w:pPr>
      <w:r>
        <w:rPr>
          <w:sz w:val="24"/>
          <w:szCs w:val="24"/>
        </w:rPr>
        <w:t>*</w:t>
      </w:r>
      <w:r w:rsidR="00633EF7" w:rsidRPr="00633EF7">
        <w:rPr>
          <w:sz w:val="24"/>
          <w:szCs w:val="24"/>
        </w:rPr>
        <w:t>Glue</w:t>
      </w:r>
    </w:p>
    <w:p w:rsidR="00633EF7" w:rsidRPr="00633EF7" w:rsidRDefault="00633EF7" w:rsidP="00633EF7">
      <w:pPr>
        <w:spacing w:after="0" w:line="360" w:lineRule="auto"/>
        <w:rPr>
          <w:sz w:val="24"/>
          <w:szCs w:val="24"/>
        </w:rPr>
      </w:pPr>
      <w:r w:rsidRPr="00633EF7">
        <w:rPr>
          <w:sz w:val="24"/>
          <w:szCs w:val="24"/>
        </w:rPr>
        <w:t>Glue Sticks</w:t>
      </w:r>
    </w:p>
    <w:p w:rsidR="00633EF7" w:rsidRPr="00633EF7" w:rsidRDefault="00633EF7" w:rsidP="00633EF7">
      <w:pPr>
        <w:spacing w:after="0" w:line="360" w:lineRule="auto"/>
        <w:rPr>
          <w:sz w:val="24"/>
          <w:szCs w:val="24"/>
        </w:rPr>
      </w:pPr>
      <w:r w:rsidRPr="00633EF7">
        <w:rPr>
          <w:sz w:val="24"/>
          <w:szCs w:val="24"/>
        </w:rPr>
        <w:t>Cotton Balls</w:t>
      </w:r>
    </w:p>
    <w:p w:rsidR="00633EF7" w:rsidRPr="00633EF7" w:rsidRDefault="00633EF7" w:rsidP="00633EF7">
      <w:pPr>
        <w:spacing w:after="0" w:line="360" w:lineRule="auto"/>
        <w:rPr>
          <w:sz w:val="24"/>
          <w:szCs w:val="24"/>
        </w:rPr>
      </w:pPr>
      <w:r w:rsidRPr="00633EF7">
        <w:rPr>
          <w:sz w:val="24"/>
          <w:szCs w:val="24"/>
        </w:rPr>
        <w:t>Q-tips</w:t>
      </w:r>
    </w:p>
    <w:p w:rsidR="00633EF7" w:rsidRPr="00633EF7" w:rsidRDefault="00633EF7" w:rsidP="00633EF7">
      <w:pPr>
        <w:spacing w:after="0" w:line="360" w:lineRule="auto"/>
        <w:rPr>
          <w:sz w:val="24"/>
          <w:szCs w:val="24"/>
        </w:rPr>
      </w:pPr>
      <w:r w:rsidRPr="00633EF7">
        <w:rPr>
          <w:sz w:val="24"/>
          <w:szCs w:val="24"/>
        </w:rPr>
        <w:t>Popsicle Sticks (regular or jumbo)</w:t>
      </w:r>
    </w:p>
    <w:p w:rsidR="00111DF5" w:rsidRPr="00633EF7" w:rsidRDefault="00111DF5" w:rsidP="00633EF7">
      <w:pPr>
        <w:spacing w:after="0" w:line="360" w:lineRule="auto"/>
        <w:rPr>
          <w:sz w:val="24"/>
          <w:szCs w:val="24"/>
        </w:rPr>
      </w:pPr>
      <w:r>
        <w:rPr>
          <w:sz w:val="24"/>
          <w:szCs w:val="24"/>
        </w:rPr>
        <w:t>Colored masking tape</w:t>
      </w:r>
    </w:p>
    <w:p w:rsidR="00633EF7" w:rsidRPr="00633EF7" w:rsidRDefault="00111DF5" w:rsidP="00633EF7">
      <w:pPr>
        <w:spacing w:after="0" w:line="360" w:lineRule="auto"/>
        <w:rPr>
          <w:sz w:val="24"/>
          <w:szCs w:val="24"/>
        </w:rPr>
      </w:pPr>
      <w:r>
        <w:rPr>
          <w:sz w:val="24"/>
          <w:szCs w:val="24"/>
        </w:rPr>
        <w:t>*</w:t>
      </w:r>
      <w:r w:rsidR="00633EF7" w:rsidRPr="00633EF7">
        <w:rPr>
          <w:sz w:val="24"/>
          <w:szCs w:val="24"/>
        </w:rPr>
        <w:t xml:space="preserve">Collage Materials (felt, feathers, noodles, </w:t>
      </w:r>
      <w:r w:rsidR="004F5BDF">
        <w:rPr>
          <w:sz w:val="24"/>
          <w:szCs w:val="24"/>
        </w:rPr>
        <w:t xml:space="preserve">colored tissue paper, </w:t>
      </w:r>
      <w:proofErr w:type="spellStart"/>
      <w:r w:rsidR="00633EF7" w:rsidRPr="00633EF7">
        <w:rPr>
          <w:sz w:val="24"/>
          <w:szCs w:val="24"/>
        </w:rPr>
        <w:t>pom</w:t>
      </w:r>
      <w:proofErr w:type="spellEnd"/>
      <w:r w:rsidR="00633EF7" w:rsidRPr="00633EF7">
        <w:rPr>
          <w:sz w:val="24"/>
          <w:szCs w:val="24"/>
        </w:rPr>
        <w:t xml:space="preserve"> </w:t>
      </w:r>
      <w:proofErr w:type="spellStart"/>
      <w:r w:rsidR="00633EF7" w:rsidRPr="00633EF7">
        <w:rPr>
          <w:sz w:val="24"/>
          <w:szCs w:val="24"/>
        </w:rPr>
        <w:t>poms</w:t>
      </w:r>
      <w:proofErr w:type="spellEnd"/>
      <w:r w:rsidR="00633EF7" w:rsidRPr="00633EF7">
        <w:rPr>
          <w:sz w:val="24"/>
          <w:szCs w:val="24"/>
        </w:rPr>
        <w:t>, pipe cleaners, etc.)</w:t>
      </w:r>
    </w:p>
    <w:p w:rsidR="00633EF7" w:rsidRPr="00633EF7" w:rsidRDefault="00633EF7" w:rsidP="00633EF7">
      <w:pPr>
        <w:spacing w:after="0" w:line="360" w:lineRule="auto"/>
        <w:rPr>
          <w:sz w:val="24"/>
          <w:szCs w:val="24"/>
        </w:rPr>
      </w:pPr>
      <w:r w:rsidRPr="00633EF7">
        <w:rPr>
          <w:sz w:val="24"/>
          <w:szCs w:val="24"/>
        </w:rPr>
        <w:t xml:space="preserve">Clipboards (small preferred) </w:t>
      </w:r>
    </w:p>
    <w:p w:rsidR="00633EF7" w:rsidRDefault="00111DF5" w:rsidP="00633EF7">
      <w:pPr>
        <w:spacing w:after="0" w:line="360" w:lineRule="auto"/>
        <w:rPr>
          <w:sz w:val="24"/>
          <w:szCs w:val="24"/>
        </w:rPr>
      </w:pPr>
      <w:r>
        <w:rPr>
          <w:sz w:val="24"/>
          <w:szCs w:val="24"/>
        </w:rPr>
        <w:t>*</w:t>
      </w:r>
      <w:r w:rsidR="00633EF7" w:rsidRPr="00633EF7">
        <w:rPr>
          <w:sz w:val="24"/>
          <w:szCs w:val="24"/>
        </w:rPr>
        <w:t xml:space="preserve">Blue Shop Towels (These are disposable extra thick paper towels that are found in the automotive department. They can be purchased in single, double or triple roll packs just like regular paper towels; however, they are </w:t>
      </w:r>
      <w:r w:rsidR="00633EF7" w:rsidRPr="00633EF7">
        <w:rPr>
          <w:sz w:val="24"/>
          <w:szCs w:val="24"/>
          <w:u w:val="single"/>
        </w:rPr>
        <w:t>blue</w:t>
      </w:r>
      <w:r w:rsidR="00633EF7" w:rsidRPr="00633EF7">
        <w:rPr>
          <w:sz w:val="24"/>
          <w:szCs w:val="24"/>
        </w:rPr>
        <w:t>.)</w:t>
      </w:r>
    </w:p>
    <w:p w:rsidR="00111DF5" w:rsidRDefault="00111DF5" w:rsidP="00633EF7">
      <w:pPr>
        <w:spacing w:after="0" w:line="360" w:lineRule="auto"/>
        <w:rPr>
          <w:sz w:val="24"/>
          <w:szCs w:val="24"/>
        </w:rPr>
      </w:pPr>
    </w:p>
    <w:p w:rsidR="00111DF5" w:rsidRPr="00111DF5" w:rsidRDefault="00111DF5" w:rsidP="00111DF5">
      <w:pPr>
        <w:pStyle w:val="ListParagraph"/>
        <w:spacing w:after="0" w:line="360" w:lineRule="auto"/>
        <w:rPr>
          <w:sz w:val="44"/>
          <w:szCs w:val="44"/>
        </w:rPr>
      </w:pPr>
      <w:r>
        <w:rPr>
          <w:sz w:val="44"/>
          <w:szCs w:val="44"/>
        </w:rPr>
        <w:t>*Indicates high-use items!</w:t>
      </w:r>
    </w:p>
    <w:sectPr w:rsidR="00111DF5" w:rsidRPr="00111DF5" w:rsidSect="00111DF5">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3C9"/>
    <w:multiLevelType w:val="hybridMultilevel"/>
    <w:tmpl w:val="A5DC59EC"/>
    <w:lvl w:ilvl="0" w:tplc="6200156E">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3EF7"/>
    <w:rsid w:val="00111DF5"/>
    <w:rsid w:val="00142E7E"/>
    <w:rsid w:val="004F5BDF"/>
    <w:rsid w:val="00544C32"/>
    <w:rsid w:val="00633EF7"/>
    <w:rsid w:val="00670174"/>
    <w:rsid w:val="00C4674E"/>
    <w:rsid w:val="00E949E8"/>
    <w:rsid w:val="00F20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dc:creator>
  <cp:lastModifiedBy>Latoya Orr</cp:lastModifiedBy>
  <cp:revision>2</cp:revision>
  <cp:lastPrinted>2018-08-20T13:52:00Z</cp:lastPrinted>
  <dcterms:created xsi:type="dcterms:W3CDTF">2018-08-20T14:18:00Z</dcterms:created>
  <dcterms:modified xsi:type="dcterms:W3CDTF">2018-08-20T14:18:00Z</dcterms:modified>
</cp:coreProperties>
</file>