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9"/>
        <w:gridCol w:w="3599"/>
        <w:gridCol w:w="3599"/>
        <w:gridCol w:w="3599"/>
      </w:tblGrid>
      <w:tr w:rsidR="009E4453" w:rsidRPr="009E4453" w:rsidTr="00C312EC">
        <w:trPr>
          <w:trHeight w:val="274"/>
        </w:trPr>
        <w:tc>
          <w:tcPr>
            <w:tcW w:w="3599" w:type="dxa"/>
          </w:tcPr>
          <w:p w:rsidR="009E4453" w:rsidRPr="009E4453" w:rsidRDefault="009E4453" w:rsidP="00D179D5">
            <w:r w:rsidRPr="009E4453">
              <w:t>Teacher:</w:t>
            </w:r>
            <w:r>
              <w:t xml:space="preserve"> </w:t>
            </w:r>
            <w:r w:rsidR="00033773">
              <w:t>Shand</w:t>
            </w:r>
          </w:p>
        </w:tc>
        <w:tc>
          <w:tcPr>
            <w:tcW w:w="3599" w:type="dxa"/>
          </w:tcPr>
          <w:p w:rsidR="009E4453" w:rsidRPr="009E4453" w:rsidRDefault="009E4453" w:rsidP="005C4DC0">
            <w:r w:rsidRPr="009E4453">
              <w:t>C</w:t>
            </w:r>
            <w:r w:rsidR="00560C0F">
              <w:t>ourse</w:t>
            </w:r>
            <w:r w:rsidRPr="00864E90">
              <w:rPr>
                <w:color w:val="00B050"/>
                <w:sz w:val="32"/>
                <w:szCs w:val="32"/>
              </w:rPr>
              <w:t xml:space="preserve">: </w:t>
            </w:r>
            <w:r w:rsidR="00864E90" w:rsidRPr="00864E90">
              <w:rPr>
                <w:color w:val="00B050"/>
                <w:sz w:val="32"/>
                <w:szCs w:val="32"/>
              </w:rPr>
              <w:t xml:space="preserve">   </w:t>
            </w:r>
            <w:r w:rsidR="00033773">
              <w:rPr>
                <w:color w:val="00B050"/>
                <w:sz w:val="32"/>
                <w:szCs w:val="32"/>
              </w:rPr>
              <w:t xml:space="preserve">English </w:t>
            </w:r>
            <w:r w:rsidR="005C4DC0">
              <w:rPr>
                <w:color w:val="00B050"/>
                <w:sz w:val="32"/>
                <w:szCs w:val="32"/>
              </w:rPr>
              <w:t>3</w:t>
            </w:r>
            <w:r w:rsidR="003C0684">
              <w:rPr>
                <w:color w:val="00B050"/>
                <w:sz w:val="32"/>
                <w:szCs w:val="32"/>
              </w:rPr>
              <w:t>H</w:t>
            </w:r>
          </w:p>
        </w:tc>
        <w:tc>
          <w:tcPr>
            <w:tcW w:w="3599" w:type="dxa"/>
          </w:tcPr>
          <w:p w:rsidR="009E4453" w:rsidRPr="009E4453" w:rsidRDefault="003C0684" w:rsidP="003C0684">
            <w:r>
              <w:t>Block</w:t>
            </w:r>
            <w:bookmarkStart w:id="0" w:name="_GoBack"/>
            <w:bookmarkEnd w:id="0"/>
            <w:r w:rsidR="00B13108">
              <w:t xml:space="preserve">: </w:t>
            </w:r>
            <w:r w:rsidR="009E4453">
              <w:t xml:space="preserve"> </w:t>
            </w:r>
            <w:r>
              <w:t>1</w:t>
            </w:r>
            <w:r w:rsidRPr="003C0684">
              <w:rPr>
                <w:vertAlign w:val="superscript"/>
              </w:rPr>
              <w:t>st</w:t>
            </w:r>
            <w:r>
              <w:t xml:space="preserve"> </w:t>
            </w:r>
            <w:r w:rsidR="00B13108">
              <w:t xml:space="preserve"> </w:t>
            </w:r>
          </w:p>
        </w:tc>
        <w:tc>
          <w:tcPr>
            <w:tcW w:w="3599" w:type="dxa"/>
          </w:tcPr>
          <w:p w:rsidR="009E4453" w:rsidRPr="009E4453" w:rsidRDefault="009E4453" w:rsidP="00B13108">
            <w:r w:rsidRPr="009E4453">
              <w:t xml:space="preserve">Week </w:t>
            </w:r>
            <w:r w:rsidR="00560C0F">
              <w:t>of</w:t>
            </w:r>
            <w:r w:rsidRPr="009E4453">
              <w:t>:</w:t>
            </w:r>
            <w:r w:rsidR="00033773">
              <w:t xml:space="preserve"> </w:t>
            </w:r>
            <w:r w:rsidR="00B13108">
              <w:t>January 19</w:t>
            </w:r>
          </w:p>
        </w:tc>
      </w:tr>
    </w:tbl>
    <w:p w:rsidR="009E4453" w:rsidRDefault="009E4453"/>
    <w:tbl>
      <w:tblPr>
        <w:tblStyle w:val="TableGrid"/>
        <w:tblW w:w="14400" w:type="dxa"/>
        <w:tblLook w:val="04A0" w:firstRow="1" w:lastRow="0" w:firstColumn="1" w:lastColumn="0" w:noHBand="0" w:noVBand="1"/>
      </w:tblPr>
      <w:tblGrid>
        <w:gridCol w:w="541"/>
        <w:gridCol w:w="1168"/>
        <w:gridCol w:w="1549"/>
        <w:gridCol w:w="1620"/>
        <w:gridCol w:w="1485"/>
        <w:gridCol w:w="1755"/>
        <w:gridCol w:w="1331"/>
        <w:gridCol w:w="1735"/>
        <w:gridCol w:w="1350"/>
        <w:gridCol w:w="1866"/>
      </w:tblGrid>
      <w:tr w:rsidR="00DF62ED" w:rsidTr="00A65232">
        <w:tc>
          <w:tcPr>
            <w:tcW w:w="541" w:type="dxa"/>
          </w:tcPr>
          <w:p w:rsidR="00DF62ED" w:rsidRDefault="00DF62ED"/>
        </w:tc>
        <w:tc>
          <w:tcPr>
            <w:tcW w:w="1168" w:type="dxa"/>
            <w:vAlign w:val="center"/>
          </w:tcPr>
          <w:p w:rsidR="00DF62ED" w:rsidRDefault="00DF62ED" w:rsidP="004B7AC6">
            <w:pPr>
              <w:jc w:val="center"/>
            </w:pPr>
            <w:r>
              <w:t>Standards</w:t>
            </w:r>
          </w:p>
        </w:tc>
        <w:tc>
          <w:tcPr>
            <w:tcW w:w="1549" w:type="dxa"/>
            <w:tcBorders>
              <w:right w:val="nil"/>
            </w:tcBorders>
            <w:vAlign w:val="center"/>
          </w:tcPr>
          <w:p w:rsidR="00DF62ED" w:rsidRDefault="00DF62ED" w:rsidP="008C3ACA">
            <w:pPr>
              <w:jc w:val="center"/>
            </w:pPr>
            <w:r>
              <w:t>Goals</w:t>
            </w:r>
          </w:p>
        </w:tc>
        <w:tc>
          <w:tcPr>
            <w:tcW w:w="1620" w:type="dxa"/>
            <w:tcBorders>
              <w:left w:val="nil"/>
            </w:tcBorders>
            <w:vAlign w:val="center"/>
          </w:tcPr>
          <w:p w:rsidR="00DF62ED" w:rsidRPr="008C3ACA" w:rsidRDefault="00DF62ED" w:rsidP="008C3ACA">
            <w:pPr>
              <w:jc w:val="center"/>
              <w:rPr>
                <w:sz w:val="18"/>
                <w:szCs w:val="18"/>
              </w:rPr>
            </w:pPr>
            <w:r w:rsidRPr="008C3ACA">
              <w:rPr>
                <w:sz w:val="18"/>
                <w:szCs w:val="18"/>
              </w:rPr>
              <w:t>As a result of this lesson the student will be able to:</w:t>
            </w:r>
          </w:p>
        </w:tc>
        <w:tc>
          <w:tcPr>
            <w:tcW w:w="1485" w:type="dxa"/>
            <w:tcBorders>
              <w:right w:val="nil"/>
            </w:tcBorders>
            <w:vAlign w:val="center"/>
          </w:tcPr>
          <w:p w:rsidR="00DF62ED" w:rsidRDefault="00DF62ED" w:rsidP="00327E9D">
            <w:pPr>
              <w:jc w:val="center"/>
            </w:pPr>
            <w:r>
              <w:t>Instructional Strategies</w:t>
            </w:r>
          </w:p>
        </w:tc>
        <w:tc>
          <w:tcPr>
            <w:tcW w:w="1755" w:type="dxa"/>
            <w:tcBorders>
              <w:left w:val="nil"/>
            </w:tcBorders>
            <w:vAlign w:val="center"/>
          </w:tcPr>
          <w:p w:rsidR="00DF62ED" w:rsidRPr="00AF6F39" w:rsidRDefault="00DF62ED" w:rsidP="00327E9D">
            <w:pPr>
              <w:jc w:val="center"/>
              <w:rPr>
                <w:sz w:val="18"/>
                <w:szCs w:val="18"/>
              </w:rPr>
            </w:pPr>
            <w:r w:rsidRPr="00AF6F39">
              <w:rPr>
                <w:sz w:val="18"/>
                <w:szCs w:val="18"/>
              </w:rPr>
              <w:t xml:space="preserve">What the teacher will </w:t>
            </w:r>
            <w:r>
              <w:rPr>
                <w:sz w:val="18"/>
                <w:szCs w:val="18"/>
              </w:rPr>
              <w:t>do to ensure the student</w:t>
            </w:r>
            <w:r w:rsidRPr="00AF6F39">
              <w:rPr>
                <w:sz w:val="18"/>
                <w:szCs w:val="18"/>
              </w:rPr>
              <w:t xml:space="preserve"> meet</w:t>
            </w:r>
            <w:r>
              <w:rPr>
                <w:sz w:val="18"/>
                <w:szCs w:val="18"/>
              </w:rPr>
              <w:t>s</w:t>
            </w:r>
            <w:r w:rsidRPr="00AF6F39">
              <w:rPr>
                <w:sz w:val="18"/>
                <w:szCs w:val="18"/>
              </w:rPr>
              <w:t xml:space="preserve"> the </w:t>
            </w:r>
            <w:r>
              <w:rPr>
                <w:sz w:val="18"/>
                <w:szCs w:val="18"/>
              </w:rPr>
              <w:t>goal</w:t>
            </w:r>
            <w:r w:rsidRPr="00AF6F39">
              <w:rPr>
                <w:sz w:val="18"/>
                <w:szCs w:val="18"/>
              </w:rPr>
              <w:t>s:</w:t>
            </w:r>
          </w:p>
        </w:tc>
        <w:tc>
          <w:tcPr>
            <w:tcW w:w="1331" w:type="dxa"/>
            <w:tcBorders>
              <w:right w:val="nil"/>
            </w:tcBorders>
            <w:vAlign w:val="center"/>
          </w:tcPr>
          <w:p w:rsidR="00DF62ED" w:rsidRDefault="00DF62ED" w:rsidP="00327E9D">
            <w:pPr>
              <w:jc w:val="center"/>
            </w:pPr>
            <w:r>
              <w:t>Activities</w:t>
            </w:r>
          </w:p>
        </w:tc>
        <w:tc>
          <w:tcPr>
            <w:tcW w:w="1735" w:type="dxa"/>
            <w:tcBorders>
              <w:left w:val="nil"/>
            </w:tcBorders>
            <w:vAlign w:val="center"/>
          </w:tcPr>
          <w:p w:rsidR="00DF62ED" w:rsidRPr="008C3ACA" w:rsidRDefault="00DF62ED" w:rsidP="00327E9D">
            <w:pPr>
              <w:jc w:val="center"/>
              <w:rPr>
                <w:sz w:val="18"/>
                <w:szCs w:val="18"/>
              </w:rPr>
            </w:pPr>
            <w:r w:rsidRPr="008C3ACA">
              <w:rPr>
                <w:sz w:val="18"/>
                <w:szCs w:val="18"/>
              </w:rPr>
              <w:t>The student will:</w:t>
            </w:r>
          </w:p>
        </w:tc>
        <w:tc>
          <w:tcPr>
            <w:tcW w:w="1350" w:type="dxa"/>
            <w:tcBorders>
              <w:right w:val="nil"/>
            </w:tcBorders>
            <w:vAlign w:val="center"/>
          </w:tcPr>
          <w:p w:rsidR="00DF62ED" w:rsidRDefault="00DF62ED" w:rsidP="008C3ACA">
            <w:pPr>
              <w:jc w:val="center"/>
            </w:pPr>
            <w:r>
              <w:t>Homework &amp; Assessment</w:t>
            </w:r>
          </w:p>
        </w:tc>
        <w:tc>
          <w:tcPr>
            <w:tcW w:w="1866" w:type="dxa"/>
            <w:tcBorders>
              <w:left w:val="nil"/>
            </w:tcBorders>
            <w:vAlign w:val="center"/>
          </w:tcPr>
          <w:p w:rsidR="00DF62ED" w:rsidRPr="008C3ACA" w:rsidRDefault="00DF62ED" w:rsidP="008C3ACA">
            <w:pPr>
              <w:jc w:val="center"/>
              <w:rPr>
                <w:sz w:val="18"/>
                <w:szCs w:val="18"/>
              </w:rPr>
            </w:pPr>
            <w:r>
              <w:rPr>
                <w:sz w:val="18"/>
                <w:szCs w:val="18"/>
              </w:rPr>
              <w:t>Student achievement will be measured by:</w:t>
            </w:r>
          </w:p>
        </w:tc>
      </w:tr>
      <w:tr w:rsidR="00DF62ED" w:rsidTr="00A65232">
        <w:trPr>
          <w:cantSplit/>
          <w:trHeight w:val="1502"/>
        </w:trPr>
        <w:tc>
          <w:tcPr>
            <w:tcW w:w="541" w:type="dxa"/>
            <w:textDirection w:val="btLr"/>
            <w:vAlign w:val="center"/>
          </w:tcPr>
          <w:p w:rsidR="00DF62ED" w:rsidRPr="00560C0F" w:rsidRDefault="00DF62ED" w:rsidP="00560C0F">
            <w:pPr>
              <w:ind w:left="113" w:right="113"/>
              <w:jc w:val="center"/>
              <w:rPr>
                <w:b/>
              </w:rPr>
            </w:pPr>
            <w:r w:rsidRPr="00560C0F">
              <w:rPr>
                <w:b/>
              </w:rPr>
              <w:t>Monday</w:t>
            </w:r>
          </w:p>
        </w:tc>
        <w:tc>
          <w:tcPr>
            <w:tcW w:w="1168" w:type="dxa"/>
          </w:tcPr>
          <w:p w:rsidR="00DF62ED" w:rsidRDefault="00DF62ED"/>
        </w:tc>
        <w:tc>
          <w:tcPr>
            <w:tcW w:w="3169" w:type="dxa"/>
            <w:gridSpan w:val="2"/>
          </w:tcPr>
          <w:p w:rsidR="00DF62ED" w:rsidRDefault="00DF62ED" w:rsidP="00327E9D"/>
          <w:p w:rsidR="003F778A" w:rsidRDefault="003F778A" w:rsidP="00327E9D"/>
          <w:p w:rsidR="003F778A" w:rsidRDefault="003F778A" w:rsidP="00327E9D"/>
          <w:p w:rsidR="003F778A" w:rsidRDefault="003F778A" w:rsidP="00327E9D"/>
          <w:p w:rsidR="003F778A" w:rsidRDefault="00876092" w:rsidP="00327E9D">
            <w:r>
              <w:t xml:space="preserve">MLK Day - </w:t>
            </w:r>
            <w:r w:rsidR="003F778A">
              <w:t>No School</w:t>
            </w:r>
          </w:p>
        </w:tc>
        <w:tc>
          <w:tcPr>
            <w:tcW w:w="3240" w:type="dxa"/>
            <w:gridSpan w:val="2"/>
            <w:vAlign w:val="center"/>
          </w:tcPr>
          <w:p w:rsidR="00DF62ED" w:rsidRDefault="00DF62ED" w:rsidP="00327E9D"/>
        </w:tc>
        <w:tc>
          <w:tcPr>
            <w:tcW w:w="3066" w:type="dxa"/>
            <w:gridSpan w:val="2"/>
            <w:vAlign w:val="center"/>
          </w:tcPr>
          <w:p w:rsidR="00DF62ED" w:rsidRPr="00B803D0" w:rsidRDefault="00DF62ED" w:rsidP="00327E9D">
            <w:pPr>
              <w:rPr>
                <w:sz w:val="18"/>
                <w:szCs w:val="18"/>
                <w:u w:val="single"/>
              </w:rPr>
            </w:pPr>
          </w:p>
        </w:tc>
        <w:tc>
          <w:tcPr>
            <w:tcW w:w="3216" w:type="dxa"/>
            <w:gridSpan w:val="2"/>
          </w:tcPr>
          <w:p w:rsidR="00DF62ED" w:rsidRDefault="00DF62ED"/>
        </w:tc>
      </w:tr>
      <w:tr w:rsidR="00DF62ED" w:rsidTr="00A65232">
        <w:trPr>
          <w:cantSplit/>
          <w:trHeight w:val="1439"/>
        </w:trPr>
        <w:tc>
          <w:tcPr>
            <w:tcW w:w="541" w:type="dxa"/>
            <w:textDirection w:val="btLr"/>
            <w:vAlign w:val="center"/>
          </w:tcPr>
          <w:p w:rsidR="00DF62ED" w:rsidRPr="00560C0F" w:rsidRDefault="00DF62ED" w:rsidP="00560C0F">
            <w:pPr>
              <w:ind w:left="113" w:right="113"/>
              <w:jc w:val="center"/>
              <w:rPr>
                <w:b/>
              </w:rPr>
            </w:pPr>
            <w:r w:rsidRPr="00560C0F">
              <w:rPr>
                <w:b/>
              </w:rPr>
              <w:t>Tuesday</w:t>
            </w:r>
          </w:p>
        </w:tc>
        <w:tc>
          <w:tcPr>
            <w:tcW w:w="1168" w:type="dxa"/>
          </w:tcPr>
          <w:p w:rsidR="00DF62ED" w:rsidRDefault="00DF62ED"/>
        </w:tc>
        <w:tc>
          <w:tcPr>
            <w:tcW w:w="3169" w:type="dxa"/>
            <w:gridSpan w:val="2"/>
          </w:tcPr>
          <w:p w:rsidR="00B21ABB" w:rsidRDefault="00B21ABB" w:rsidP="00B21ABB">
            <w:r>
              <w:t>- understand all learning and achievement expectations for the course</w:t>
            </w:r>
            <w:r w:rsidR="00A65232">
              <w:t>.</w:t>
            </w:r>
          </w:p>
          <w:p w:rsidR="00B21ABB" w:rsidRDefault="00B21ABB" w:rsidP="00B21ABB">
            <w:r>
              <w:t xml:space="preserve">- become acquainted with peers. </w:t>
            </w:r>
          </w:p>
          <w:p w:rsidR="00B21ABB" w:rsidRDefault="00B21ABB" w:rsidP="00B21ABB">
            <w:r>
              <w:t>- know the seating arrangements during class.</w:t>
            </w:r>
          </w:p>
          <w:p w:rsidR="003F778A" w:rsidRDefault="00B21ABB" w:rsidP="00B21ABB">
            <w:r>
              <w:t>- develop an awareness of classroom rules, procedures and expectations.</w:t>
            </w:r>
          </w:p>
        </w:tc>
        <w:tc>
          <w:tcPr>
            <w:tcW w:w="3240" w:type="dxa"/>
            <w:gridSpan w:val="2"/>
          </w:tcPr>
          <w:p w:rsidR="00DF62ED" w:rsidRDefault="00B21ABB">
            <w:r>
              <w:t>See student activities for instructional strategies for each individual activity. To ensure that students have met their goals the teacher will observe student discussion and participation, while other activities will be checked for completion, surveys will be reviewed by teacher to learn about students’ strengths and weaknesses and to become familiar with students, and the quiz will be checked for correct answers.</w:t>
            </w:r>
          </w:p>
        </w:tc>
        <w:tc>
          <w:tcPr>
            <w:tcW w:w="3066" w:type="dxa"/>
            <w:gridSpan w:val="2"/>
          </w:tcPr>
          <w:p w:rsidR="00B21ABB" w:rsidRDefault="00B21ABB" w:rsidP="00B21ABB">
            <w:r>
              <w:t>Seating chart: students are assigned seats by teacher. Overview of syllabus-class reads and discusses syllabus.</w:t>
            </w:r>
          </w:p>
          <w:p w:rsidR="00B21ABB" w:rsidRDefault="00B21ABB" w:rsidP="00B21ABB">
            <w:r>
              <w:t>Student introductions – students introduce each other to class and teacher.</w:t>
            </w:r>
          </w:p>
          <w:p w:rsidR="00DF62ED" w:rsidRDefault="00B21ABB" w:rsidP="00876092">
            <w:r>
              <w:t>Student information sheet – students fill out information form. Students answer 2 questions and give opinions on notecard. Rules procedures and expectations  – students answer questions regarding classroom rules, procedures and expectations</w:t>
            </w:r>
          </w:p>
        </w:tc>
        <w:tc>
          <w:tcPr>
            <w:tcW w:w="3216" w:type="dxa"/>
            <w:gridSpan w:val="2"/>
          </w:tcPr>
          <w:p w:rsidR="0013435F" w:rsidRDefault="0013435F">
            <w:r>
              <w:t>HW:  Have Course Syllabus read and signed by parents.</w:t>
            </w:r>
          </w:p>
          <w:p w:rsidR="0013435F" w:rsidRDefault="0013435F"/>
          <w:p w:rsidR="0013435F" w:rsidRPr="00B803D0" w:rsidRDefault="0013435F">
            <w:pPr>
              <w:rPr>
                <w:u w:val="single"/>
              </w:rPr>
            </w:pPr>
            <w:r>
              <w:t xml:space="preserve">HW: </w:t>
            </w:r>
            <w:r w:rsidR="00B803D0">
              <w:t xml:space="preserve">Have course materials (3-ring binder, writing utensils, paper) by </w:t>
            </w:r>
            <w:r w:rsidR="00B803D0" w:rsidRPr="00B803D0">
              <w:rPr>
                <w:b/>
                <w:u w:val="single"/>
              </w:rPr>
              <w:t>Friday, January 2</w:t>
            </w:r>
            <w:r w:rsidR="00B13108">
              <w:rPr>
                <w:b/>
                <w:u w:val="single"/>
              </w:rPr>
              <w:t>2</w:t>
            </w:r>
            <w:r w:rsidR="00B13108">
              <w:rPr>
                <w:b/>
                <w:u w:val="single"/>
                <w:vertAlign w:val="superscript"/>
              </w:rPr>
              <w:t>nd</w:t>
            </w:r>
          </w:p>
          <w:p w:rsidR="0013435F" w:rsidRDefault="0013435F"/>
          <w:p w:rsidR="0013435F" w:rsidRDefault="0013435F"/>
          <w:p w:rsidR="00DF62ED" w:rsidRDefault="00B21ABB">
            <w:r>
              <w:t>See Instructional strategies for assessment and student achievement information.</w:t>
            </w:r>
          </w:p>
        </w:tc>
      </w:tr>
      <w:tr w:rsidR="00B21ABB" w:rsidTr="00A65232">
        <w:trPr>
          <w:cantSplit/>
          <w:trHeight w:val="1646"/>
        </w:trPr>
        <w:tc>
          <w:tcPr>
            <w:tcW w:w="541" w:type="dxa"/>
            <w:textDirection w:val="btLr"/>
            <w:vAlign w:val="center"/>
          </w:tcPr>
          <w:p w:rsidR="00B21ABB" w:rsidRPr="00560C0F" w:rsidRDefault="00B21ABB" w:rsidP="00560C0F">
            <w:pPr>
              <w:ind w:left="113" w:right="113"/>
              <w:jc w:val="center"/>
              <w:rPr>
                <w:b/>
              </w:rPr>
            </w:pPr>
            <w:r w:rsidRPr="00560C0F">
              <w:rPr>
                <w:b/>
              </w:rPr>
              <w:t>Wednesday</w:t>
            </w:r>
          </w:p>
        </w:tc>
        <w:tc>
          <w:tcPr>
            <w:tcW w:w="1168" w:type="dxa"/>
          </w:tcPr>
          <w:p w:rsidR="00B21ABB" w:rsidRDefault="00B21ABB"/>
        </w:tc>
        <w:tc>
          <w:tcPr>
            <w:tcW w:w="3169" w:type="dxa"/>
            <w:gridSpan w:val="2"/>
          </w:tcPr>
          <w:p w:rsidR="00A65232" w:rsidRDefault="00A65232" w:rsidP="00295751">
            <w:pPr>
              <w:pStyle w:val="ListParagraph"/>
              <w:numPr>
                <w:ilvl w:val="0"/>
                <w:numId w:val="4"/>
              </w:numPr>
            </w:pPr>
            <w:r>
              <w:t>understand all learning and achievement expectations for the course</w:t>
            </w:r>
          </w:p>
          <w:p w:rsidR="00A65232" w:rsidRDefault="00A65232" w:rsidP="00A65232">
            <w:pPr>
              <w:ind w:left="360"/>
            </w:pPr>
          </w:p>
          <w:p w:rsidR="00B21ABB" w:rsidRDefault="00B21ABB" w:rsidP="00295751">
            <w:pPr>
              <w:pStyle w:val="ListParagraph"/>
              <w:numPr>
                <w:ilvl w:val="0"/>
                <w:numId w:val="4"/>
              </w:numPr>
            </w:pPr>
            <w:r>
              <w:t>Develop a social contract</w:t>
            </w:r>
          </w:p>
        </w:tc>
        <w:tc>
          <w:tcPr>
            <w:tcW w:w="3240" w:type="dxa"/>
            <w:gridSpan w:val="2"/>
          </w:tcPr>
          <w:p w:rsidR="00B21ABB" w:rsidRDefault="00B21ABB" w:rsidP="00295751">
            <w:pPr>
              <w:pStyle w:val="ListParagraph"/>
              <w:numPr>
                <w:ilvl w:val="0"/>
                <w:numId w:val="4"/>
              </w:numPr>
            </w:pPr>
            <w:r>
              <w:t xml:space="preserve">Discuss the need for a social contract and role </w:t>
            </w:r>
            <w:proofErr w:type="gramStart"/>
            <w:r>
              <w:t>students</w:t>
            </w:r>
            <w:proofErr w:type="gramEnd"/>
            <w:r>
              <w:t xml:space="preserve"> play during group discussions.</w:t>
            </w:r>
          </w:p>
          <w:p w:rsidR="00B21ABB" w:rsidRDefault="00B21ABB" w:rsidP="00295751">
            <w:pPr>
              <w:pStyle w:val="ListParagraph"/>
              <w:numPr>
                <w:ilvl w:val="0"/>
                <w:numId w:val="4"/>
              </w:numPr>
            </w:pPr>
            <w:r>
              <w:t xml:space="preserve">Provide students with a handout listing the four questions the students need to respond to.  </w:t>
            </w:r>
          </w:p>
        </w:tc>
        <w:tc>
          <w:tcPr>
            <w:tcW w:w="3066" w:type="dxa"/>
            <w:gridSpan w:val="2"/>
          </w:tcPr>
          <w:p w:rsidR="00B21ABB" w:rsidRDefault="00B21ABB" w:rsidP="00B21ABB">
            <w:r>
              <w:t xml:space="preserve">In groups of 4-5 students discuss and respond to 4 questions and develop Social Contracts for class and inter-personal behavioral expectations. Students write their rules for engagement on a group chart. After presenting their contracts to the class, the groups sign off on it and post it on the wall. </w:t>
            </w:r>
          </w:p>
        </w:tc>
        <w:tc>
          <w:tcPr>
            <w:tcW w:w="3216" w:type="dxa"/>
            <w:gridSpan w:val="2"/>
          </w:tcPr>
          <w:p w:rsidR="00B21ABB" w:rsidRDefault="00B21ABB" w:rsidP="00295751">
            <w:pPr>
              <w:pStyle w:val="ListParagraph"/>
              <w:numPr>
                <w:ilvl w:val="0"/>
                <w:numId w:val="4"/>
              </w:numPr>
            </w:pPr>
            <w:r>
              <w:t xml:space="preserve">Each assigned group display their signed social contracts on the wall.  </w:t>
            </w:r>
          </w:p>
        </w:tc>
      </w:tr>
      <w:tr w:rsidR="00DF62ED" w:rsidTr="00A65232">
        <w:trPr>
          <w:cantSplit/>
          <w:trHeight w:val="1493"/>
        </w:trPr>
        <w:tc>
          <w:tcPr>
            <w:tcW w:w="541" w:type="dxa"/>
            <w:textDirection w:val="btLr"/>
            <w:vAlign w:val="center"/>
          </w:tcPr>
          <w:p w:rsidR="00DF62ED" w:rsidRPr="00560C0F" w:rsidRDefault="00DF62ED" w:rsidP="00560C0F">
            <w:pPr>
              <w:ind w:left="113" w:right="113"/>
              <w:jc w:val="center"/>
              <w:rPr>
                <w:b/>
              </w:rPr>
            </w:pPr>
            <w:r w:rsidRPr="00560C0F">
              <w:rPr>
                <w:b/>
              </w:rPr>
              <w:lastRenderedPageBreak/>
              <w:t>Thursday</w:t>
            </w:r>
          </w:p>
        </w:tc>
        <w:tc>
          <w:tcPr>
            <w:tcW w:w="1168" w:type="dxa"/>
          </w:tcPr>
          <w:p w:rsidR="00DF62ED" w:rsidRDefault="00DF62ED"/>
        </w:tc>
        <w:tc>
          <w:tcPr>
            <w:tcW w:w="3169" w:type="dxa"/>
            <w:gridSpan w:val="2"/>
          </w:tcPr>
          <w:p w:rsidR="009207B4" w:rsidRDefault="00A65232" w:rsidP="005D0949">
            <w:pPr>
              <w:pStyle w:val="ListParagraph"/>
              <w:numPr>
                <w:ilvl w:val="0"/>
                <w:numId w:val="4"/>
              </w:numPr>
            </w:pPr>
            <w:r>
              <w:t>understand all learning and achievement expectations for the course</w:t>
            </w:r>
          </w:p>
        </w:tc>
        <w:tc>
          <w:tcPr>
            <w:tcW w:w="3240" w:type="dxa"/>
            <w:gridSpan w:val="2"/>
          </w:tcPr>
          <w:p w:rsidR="00A65232" w:rsidRDefault="00A65232" w:rsidP="00A65232">
            <w:pPr>
              <w:pStyle w:val="ListParagraph"/>
              <w:numPr>
                <w:ilvl w:val="0"/>
                <w:numId w:val="4"/>
              </w:numPr>
            </w:pPr>
            <w:r>
              <w:t>*Whole class discussion</w:t>
            </w:r>
          </w:p>
          <w:p w:rsidR="00A65232" w:rsidRDefault="00A65232" w:rsidP="00A65232">
            <w:pPr>
              <w:pStyle w:val="ListParagraph"/>
              <w:numPr>
                <w:ilvl w:val="0"/>
                <w:numId w:val="4"/>
              </w:numPr>
            </w:pPr>
            <w:r>
              <w:t>*Brainstorming</w:t>
            </w:r>
          </w:p>
          <w:p w:rsidR="00A65232" w:rsidRDefault="00A65232" w:rsidP="00A65232">
            <w:r>
              <w:t xml:space="preserve">*Explicit Direct Instruction: Teach and question students regarding </w:t>
            </w:r>
          </w:p>
          <w:p w:rsidR="00A65232" w:rsidRDefault="00A65232" w:rsidP="00A65232">
            <w:pPr>
              <w:pStyle w:val="ListParagraph"/>
              <w:numPr>
                <w:ilvl w:val="0"/>
                <w:numId w:val="4"/>
              </w:numPr>
            </w:pPr>
            <w:r>
              <w:t xml:space="preserve">course syllabus, behavioral rules and consequences, classroom routines, review procedures for </w:t>
            </w:r>
          </w:p>
          <w:p w:rsidR="00A65232" w:rsidRDefault="00A65232" w:rsidP="00A65232">
            <w:pPr>
              <w:pStyle w:val="ListParagraph"/>
            </w:pPr>
            <w:r>
              <w:t xml:space="preserve">submitting work, extra credit opportunities, -- discuss individual and </w:t>
            </w:r>
          </w:p>
          <w:p w:rsidR="005D0949" w:rsidRDefault="00A65232" w:rsidP="00A65232">
            <w:pPr>
              <w:pStyle w:val="ListParagraph"/>
            </w:pPr>
            <w:r>
              <w:t>class incentive plans, and fire/emergency drills</w:t>
            </w:r>
          </w:p>
        </w:tc>
        <w:tc>
          <w:tcPr>
            <w:tcW w:w="3066" w:type="dxa"/>
            <w:gridSpan w:val="2"/>
          </w:tcPr>
          <w:p w:rsidR="00DF62ED" w:rsidRDefault="00876092" w:rsidP="00960A41">
            <w:r>
              <w:t>Overview of syllabus-class reads and discusses syllabus</w:t>
            </w:r>
          </w:p>
          <w:p w:rsidR="00876092" w:rsidRDefault="00876092" w:rsidP="00876092">
            <w:pPr>
              <w:pStyle w:val="ListParagraph"/>
              <w:numPr>
                <w:ilvl w:val="0"/>
                <w:numId w:val="4"/>
              </w:numPr>
            </w:pPr>
            <w:r>
              <w:t xml:space="preserve">consequences, classroom routines, review procedures for </w:t>
            </w:r>
          </w:p>
          <w:p w:rsidR="00876092" w:rsidRDefault="00876092" w:rsidP="00876092">
            <w:pPr>
              <w:pStyle w:val="ListParagraph"/>
            </w:pPr>
            <w:r>
              <w:t xml:space="preserve">submitting work, extra credit opportunities, -- discuss individual and </w:t>
            </w:r>
          </w:p>
          <w:p w:rsidR="00876092" w:rsidRDefault="00876092" w:rsidP="00876092">
            <w:r>
              <w:t>class incentive plans, and fire/emergency drills</w:t>
            </w:r>
          </w:p>
        </w:tc>
        <w:tc>
          <w:tcPr>
            <w:tcW w:w="3216" w:type="dxa"/>
            <w:gridSpan w:val="2"/>
          </w:tcPr>
          <w:p w:rsidR="00DF62ED" w:rsidRDefault="00876092" w:rsidP="00876092">
            <w:r>
              <w:t>Quiz on rules expectations and consequences</w:t>
            </w:r>
          </w:p>
        </w:tc>
      </w:tr>
      <w:tr w:rsidR="00DF62ED" w:rsidTr="00A65232">
        <w:trPr>
          <w:cantSplit/>
          <w:trHeight w:val="1700"/>
        </w:trPr>
        <w:tc>
          <w:tcPr>
            <w:tcW w:w="541" w:type="dxa"/>
            <w:textDirection w:val="btLr"/>
            <w:vAlign w:val="center"/>
          </w:tcPr>
          <w:p w:rsidR="00DF62ED" w:rsidRPr="00560C0F" w:rsidRDefault="00DF62ED" w:rsidP="00560C0F">
            <w:pPr>
              <w:ind w:left="113" w:right="113"/>
              <w:jc w:val="center"/>
              <w:rPr>
                <w:b/>
              </w:rPr>
            </w:pPr>
            <w:r w:rsidRPr="00560C0F">
              <w:rPr>
                <w:b/>
              </w:rPr>
              <w:t>Friday</w:t>
            </w:r>
          </w:p>
        </w:tc>
        <w:tc>
          <w:tcPr>
            <w:tcW w:w="1168" w:type="dxa"/>
          </w:tcPr>
          <w:p w:rsidR="00DF62ED" w:rsidRDefault="00DF62ED"/>
        </w:tc>
        <w:tc>
          <w:tcPr>
            <w:tcW w:w="3169" w:type="dxa"/>
            <w:gridSpan w:val="2"/>
          </w:tcPr>
          <w:p w:rsidR="00A81E6C" w:rsidRDefault="00A65232" w:rsidP="005C4DC0">
            <w:pPr>
              <w:pStyle w:val="ListParagraph"/>
              <w:numPr>
                <w:ilvl w:val="0"/>
                <w:numId w:val="4"/>
              </w:numPr>
            </w:pPr>
            <w:r>
              <w:t>understand all learning and achievement expectations for the course</w:t>
            </w:r>
          </w:p>
        </w:tc>
        <w:tc>
          <w:tcPr>
            <w:tcW w:w="3240" w:type="dxa"/>
            <w:gridSpan w:val="2"/>
          </w:tcPr>
          <w:p w:rsidR="00876092" w:rsidRDefault="00876092" w:rsidP="00876092">
            <w:r>
              <w:t>Review the writing process</w:t>
            </w:r>
          </w:p>
          <w:p w:rsidR="005C4DC0" w:rsidRDefault="00876092" w:rsidP="00876092">
            <w:r>
              <w:t>Writing assignment</w:t>
            </w:r>
          </w:p>
          <w:p w:rsidR="00876092" w:rsidRDefault="00876092" w:rsidP="00876092">
            <w:pPr>
              <w:pStyle w:val="ListParagraph"/>
              <w:numPr>
                <w:ilvl w:val="0"/>
                <w:numId w:val="4"/>
              </w:numPr>
            </w:pPr>
            <w:proofErr w:type="spellStart"/>
            <w:r>
              <w:t>Autobiograhy</w:t>
            </w:r>
            <w:proofErr w:type="spellEnd"/>
          </w:p>
        </w:tc>
        <w:tc>
          <w:tcPr>
            <w:tcW w:w="3066" w:type="dxa"/>
            <w:gridSpan w:val="2"/>
          </w:tcPr>
          <w:p w:rsidR="00201BD8" w:rsidRDefault="00876092" w:rsidP="00B21ABB">
            <w:pPr>
              <w:pStyle w:val="ListParagraph"/>
              <w:numPr>
                <w:ilvl w:val="0"/>
                <w:numId w:val="4"/>
              </w:numPr>
            </w:pPr>
            <w:r>
              <w:t xml:space="preserve">Writing assignment </w:t>
            </w:r>
          </w:p>
          <w:p w:rsidR="00876092" w:rsidRDefault="00876092" w:rsidP="00B21ABB">
            <w:pPr>
              <w:pStyle w:val="ListParagraph"/>
              <w:numPr>
                <w:ilvl w:val="0"/>
                <w:numId w:val="4"/>
              </w:numPr>
            </w:pPr>
            <w:r>
              <w:t>Autobiography</w:t>
            </w:r>
          </w:p>
        </w:tc>
        <w:tc>
          <w:tcPr>
            <w:tcW w:w="3216" w:type="dxa"/>
            <w:gridSpan w:val="2"/>
          </w:tcPr>
          <w:p w:rsidR="005C4DC0" w:rsidRDefault="00876092" w:rsidP="00876092">
            <w:pPr>
              <w:ind w:left="360"/>
            </w:pPr>
            <w:r>
              <w:t>Autobiography graded.</w:t>
            </w:r>
          </w:p>
        </w:tc>
      </w:tr>
    </w:tbl>
    <w:p w:rsidR="009E4453" w:rsidRDefault="004B7AC6" w:rsidP="004B7AC6">
      <w:r>
        <w:t>* All plans are subject to change. Student progress will be monitored and adjustments will be made.</w:t>
      </w:r>
    </w:p>
    <w:sectPr w:rsidR="009E4453" w:rsidSect="00560C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76AAE"/>
    <w:multiLevelType w:val="hybridMultilevel"/>
    <w:tmpl w:val="00D8976A"/>
    <w:lvl w:ilvl="0" w:tplc="91A6F7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25260"/>
    <w:multiLevelType w:val="hybridMultilevel"/>
    <w:tmpl w:val="E96A4170"/>
    <w:lvl w:ilvl="0" w:tplc="11AA29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2CED"/>
    <w:multiLevelType w:val="hybridMultilevel"/>
    <w:tmpl w:val="00F298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F4C67"/>
    <w:multiLevelType w:val="hybridMultilevel"/>
    <w:tmpl w:val="8D986A7E"/>
    <w:lvl w:ilvl="0" w:tplc="BE2410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B5"/>
    <w:rsid w:val="00033773"/>
    <w:rsid w:val="0013435F"/>
    <w:rsid w:val="0014253E"/>
    <w:rsid w:val="001549C8"/>
    <w:rsid w:val="001777D9"/>
    <w:rsid w:val="001B06D3"/>
    <w:rsid w:val="00201BD8"/>
    <w:rsid w:val="00207439"/>
    <w:rsid w:val="002A339A"/>
    <w:rsid w:val="002C6FA1"/>
    <w:rsid w:val="00327E9D"/>
    <w:rsid w:val="003C0684"/>
    <w:rsid w:val="003F2945"/>
    <w:rsid w:val="003F778A"/>
    <w:rsid w:val="004B7AC6"/>
    <w:rsid w:val="005173B5"/>
    <w:rsid w:val="00544FA6"/>
    <w:rsid w:val="00560C0F"/>
    <w:rsid w:val="005C4DC0"/>
    <w:rsid w:val="005D0949"/>
    <w:rsid w:val="006E6EBB"/>
    <w:rsid w:val="006E7D18"/>
    <w:rsid w:val="00712C0D"/>
    <w:rsid w:val="00811F70"/>
    <w:rsid w:val="0083278D"/>
    <w:rsid w:val="00846A07"/>
    <w:rsid w:val="00864E90"/>
    <w:rsid w:val="00876092"/>
    <w:rsid w:val="008C3ACA"/>
    <w:rsid w:val="009207B4"/>
    <w:rsid w:val="00960A41"/>
    <w:rsid w:val="00980B46"/>
    <w:rsid w:val="009A0590"/>
    <w:rsid w:val="009E4453"/>
    <w:rsid w:val="00A65232"/>
    <w:rsid w:val="00A81E6C"/>
    <w:rsid w:val="00AD2F53"/>
    <w:rsid w:val="00AD723C"/>
    <w:rsid w:val="00AE6757"/>
    <w:rsid w:val="00AF6F39"/>
    <w:rsid w:val="00B13108"/>
    <w:rsid w:val="00B21ABB"/>
    <w:rsid w:val="00B803D0"/>
    <w:rsid w:val="00C312EC"/>
    <w:rsid w:val="00CA3343"/>
    <w:rsid w:val="00D16350"/>
    <w:rsid w:val="00D179D5"/>
    <w:rsid w:val="00D74523"/>
    <w:rsid w:val="00D74D84"/>
    <w:rsid w:val="00DF62ED"/>
    <w:rsid w:val="00E52171"/>
    <w:rsid w:val="00FC598A"/>
    <w:rsid w:val="00FD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1A410A-4190-438C-A716-E2CE8C1A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9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HS_Staff\Media%20Center\Lesson%20Plans\Weekly%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Lesson Plan Template</Template>
  <TotalTime>4</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GCSD</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GCSD Admin</dc:creator>
  <cp:lastModifiedBy>Franklin Shand</cp:lastModifiedBy>
  <cp:revision>2</cp:revision>
  <cp:lastPrinted>2012-04-17T11:40:00Z</cp:lastPrinted>
  <dcterms:created xsi:type="dcterms:W3CDTF">2016-01-19T02:40:00Z</dcterms:created>
  <dcterms:modified xsi:type="dcterms:W3CDTF">2016-01-19T02:40:00Z</dcterms:modified>
</cp:coreProperties>
</file>