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1A" w:rsidRDefault="00FA441A" w:rsidP="00FA441A">
      <w:pPr>
        <w:pStyle w:val="NoSpacing"/>
        <w:rPr>
          <w:rFonts w:ascii="Comic Sans MS" w:hAnsi="Comic Sans MS"/>
          <w:b/>
          <w:sz w:val="24"/>
          <w:szCs w:val="24"/>
        </w:rPr>
      </w:pPr>
      <w:r w:rsidRPr="00FA441A">
        <w:rPr>
          <w:rFonts w:ascii="Comic Sans MS" w:hAnsi="Comic Sans MS"/>
          <w:b/>
          <w:sz w:val="24"/>
          <w:szCs w:val="24"/>
        </w:rPr>
        <w:t>HISTORY THROUGH FILM AND MUSIC SYLLABUS 2015-2016</w:t>
      </w:r>
    </w:p>
    <w:p w:rsidR="00FA441A" w:rsidRDefault="00FA441A" w:rsidP="00FA441A">
      <w:pPr>
        <w:pStyle w:val="NoSpacing"/>
        <w:rPr>
          <w:rFonts w:ascii="Comic Sans MS" w:hAnsi="Comic Sans MS"/>
          <w:b/>
          <w:sz w:val="24"/>
          <w:szCs w:val="24"/>
        </w:rPr>
      </w:pPr>
      <w:r>
        <w:rPr>
          <w:rFonts w:ascii="Comic Sans MS" w:hAnsi="Comic Sans MS"/>
          <w:b/>
          <w:sz w:val="24"/>
          <w:szCs w:val="24"/>
        </w:rPr>
        <w:t>Instructor:  Carole Thomas</w:t>
      </w:r>
    </w:p>
    <w:p w:rsidR="00FA441A" w:rsidRDefault="00FA441A" w:rsidP="00FA441A">
      <w:pPr>
        <w:pStyle w:val="NoSpacing"/>
        <w:rPr>
          <w:rFonts w:ascii="Comic Sans MS" w:hAnsi="Comic Sans MS"/>
          <w:b/>
          <w:sz w:val="24"/>
          <w:szCs w:val="24"/>
        </w:rPr>
      </w:pPr>
      <w:hyperlink r:id="rId5" w:history="1">
        <w:r w:rsidRPr="00307C65">
          <w:rPr>
            <w:rStyle w:val="Hyperlink"/>
            <w:rFonts w:ascii="Comic Sans MS" w:hAnsi="Comic Sans MS"/>
            <w:b/>
            <w:sz w:val="24"/>
            <w:szCs w:val="24"/>
          </w:rPr>
          <w:t>thomas_carole@hcde.org</w:t>
        </w:r>
      </w:hyperlink>
    </w:p>
    <w:p w:rsidR="00FA441A" w:rsidRDefault="00FA441A" w:rsidP="00FA441A">
      <w:pPr>
        <w:pStyle w:val="NoSpacing"/>
        <w:rPr>
          <w:rFonts w:ascii="Comic Sans MS" w:hAnsi="Comic Sans MS"/>
          <w:b/>
          <w:sz w:val="24"/>
          <w:szCs w:val="24"/>
        </w:rPr>
      </w:pPr>
    </w:p>
    <w:p w:rsidR="00FA441A" w:rsidRDefault="00FA441A" w:rsidP="00FA441A">
      <w:pPr>
        <w:pStyle w:val="NoSpacing"/>
        <w:rPr>
          <w:rFonts w:ascii="Comic Sans MS" w:hAnsi="Comic Sans MS"/>
          <w:b/>
          <w:sz w:val="24"/>
          <w:szCs w:val="24"/>
        </w:rPr>
      </w:pPr>
      <w:r>
        <w:rPr>
          <w:rFonts w:ascii="Comic Sans MS" w:hAnsi="Comic Sans MS"/>
          <w:b/>
          <w:sz w:val="24"/>
          <w:szCs w:val="24"/>
        </w:rPr>
        <w:t>Course Description:</w:t>
      </w:r>
    </w:p>
    <w:p w:rsidR="00FA441A" w:rsidRPr="000E232A" w:rsidRDefault="00FA441A" w:rsidP="00FA441A">
      <w:pPr>
        <w:pStyle w:val="NoSpacing"/>
        <w:rPr>
          <w:rFonts w:ascii="Comic Sans MS" w:hAnsi="Comic Sans MS"/>
          <w:sz w:val="20"/>
          <w:szCs w:val="20"/>
        </w:rPr>
      </w:pPr>
      <w:r w:rsidRPr="000E232A">
        <w:rPr>
          <w:rFonts w:ascii="Comic Sans MS" w:hAnsi="Comic Sans MS"/>
          <w:sz w:val="20"/>
          <w:szCs w:val="20"/>
        </w:rPr>
        <w:t>Students will interpret and evaluate film by exploring the historical, social, political, and climatic cultural events of the eras through which they were created from the 20</w:t>
      </w:r>
      <w:r w:rsidRPr="000E232A">
        <w:rPr>
          <w:rFonts w:ascii="Comic Sans MS" w:hAnsi="Comic Sans MS"/>
          <w:sz w:val="20"/>
          <w:szCs w:val="20"/>
          <w:vertAlign w:val="superscript"/>
        </w:rPr>
        <w:t>th</w:t>
      </w:r>
      <w:r w:rsidRPr="000E232A">
        <w:rPr>
          <w:rFonts w:ascii="Comic Sans MS" w:hAnsi="Comic Sans MS"/>
          <w:sz w:val="20"/>
          <w:szCs w:val="20"/>
        </w:rPr>
        <w:t xml:space="preserve"> century to the present in America.  Student will develop and foster an understanding and appreciation of the film and music genres and their influence.  Students will be empowered to pursue modern history.  Reading and using primary source documents and inquiry statements will be features of the study.</w:t>
      </w:r>
    </w:p>
    <w:p w:rsidR="00FA441A" w:rsidRPr="000E232A" w:rsidRDefault="00FA441A" w:rsidP="00FA441A">
      <w:pPr>
        <w:pStyle w:val="NoSpacing"/>
        <w:rPr>
          <w:rFonts w:ascii="Comic Sans MS" w:hAnsi="Comic Sans MS"/>
        </w:rPr>
      </w:pPr>
    </w:p>
    <w:p w:rsidR="00FA441A" w:rsidRPr="000E232A" w:rsidRDefault="00FA441A" w:rsidP="00FA441A">
      <w:pPr>
        <w:pStyle w:val="NoSpacing"/>
        <w:rPr>
          <w:rFonts w:ascii="Comic Sans MS" w:hAnsi="Comic Sans MS"/>
          <w:b/>
          <w:sz w:val="20"/>
          <w:szCs w:val="20"/>
        </w:rPr>
      </w:pPr>
      <w:r w:rsidRPr="000E232A">
        <w:rPr>
          <w:rFonts w:ascii="Comic Sans MS" w:hAnsi="Comic Sans MS"/>
          <w:b/>
          <w:sz w:val="20"/>
          <w:szCs w:val="20"/>
        </w:rPr>
        <w:t>Content, Lesson Plans, Activities, and Assessments:</w:t>
      </w:r>
    </w:p>
    <w:p w:rsidR="00FA441A" w:rsidRPr="000E232A" w:rsidRDefault="00FA441A" w:rsidP="00FA441A">
      <w:pPr>
        <w:pStyle w:val="NoSpacing"/>
        <w:rPr>
          <w:rFonts w:ascii="Comic Sans MS" w:hAnsi="Comic Sans MS"/>
          <w:sz w:val="20"/>
          <w:szCs w:val="20"/>
        </w:rPr>
      </w:pPr>
      <w:r w:rsidRPr="000E232A">
        <w:rPr>
          <w:rFonts w:ascii="Comic Sans MS" w:hAnsi="Comic Sans MS"/>
          <w:sz w:val="20"/>
          <w:szCs w:val="20"/>
        </w:rPr>
        <w:t>Students will be exploring the following eras:</w:t>
      </w:r>
    </w:p>
    <w:p w:rsidR="00FA441A" w:rsidRPr="000E232A" w:rsidRDefault="00FA441A" w:rsidP="00FA441A">
      <w:pPr>
        <w:pStyle w:val="NoSpacing"/>
        <w:rPr>
          <w:rFonts w:ascii="Comic Sans MS" w:hAnsi="Comic Sans MS"/>
          <w:sz w:val="20"/>
          <w:szCs w:val="20"/>
        </w:rPr>
      </w:pPr>
      <w:r w:rsidRPr="000E232A">
        <w:rPr>
          <w:rFonts w:ascii="Comic Sans MS" w:hAnsi="Comic Sans MS"/>
          <w:sz w:val="20"/>
          <w:szCs w:val="20"/>
        </w:rPr>
        <w:t>Assimilation and Rights of Non-Citizens:  Immigration</w:t>
      </w:r>
    </w:p>
    <w:p w:rsidR="00FA441A" w:rsidRPr="000E232A" w:rsidRDefault="00FA441A" w:rsidP="00FA441A">
      <w:pPr>
        <w:pStyle w:val="NoSpacing"/>
        <w:rPr>
          <w:rFonts w:ascii="Comic Sans MS" w:hAnsi="Comic Sans MS"/>
          <w:sz w:val="20"/>
          <w:szCs w:val="20"/>
        </w:rPr>
      </w:pPr>
      <w:r w:rsidRPr="000E232A">
        <w:rPr>
          <w:rFonts w:ascii="Comic Sans MS" w:hAnsi="Comic Sans MS"/>
          <w:sz w:val="20"/>
          <w:szCs w:val="20"/>
        </w:rPr>
        <w:t>Impact of the Great Depression 1920-early 1940’s</w:t>
      </w:r>
    </w:p>
    <w:p w:rsidR="00FA441A" w:rsidRPr="000E232A" w:rsidRDefault="00FA441A" w:rsidP="00FA441A">
      <w:pPr>
        <w:pStyle w:val="NoSpacing"/>
        <w:rPr>
          <w:rFonts w:ascii="Comic Sans MS" w:hAnsi="Comic Sans MS"/>
          <w:sz w:val="20"/>
          <w:szCs w:val="20"/>
        </w:rPr>
      </w:pPr>
      <w:r w:rsidRPr="000E232A">
        <w:rPr>
          <w:rFonts w:ascii="Comic Sans MS" w:hAnsi="Comic Sans MS"/>
          <w:sz w:val="20"/>
          <w:szCs w:val="20"/>
        </w:rPr>
        <w:t>Integration and Efficacy:  The American Civil Rights Movement</w:t>
      </w:r>
    </w:p>
    <w:p w:rsidR="00FA441A" w:rsidRPr="000E232A" w:rsidRDefault="00FA441A" w:rsidP="00FA441A">
      <w:pPr>
        <w:pStyle w:val="NoSpacing"/>
        <w:rPr>
          <w:rFonts w:ascii="Comic Sans MS" w:hAnsi="Comic Sans MS"/>
          <w:sz w:val="20"/>
          <w:szCs w:val="20"/>
        </w:rPr>
      </w:pPr>
      <w:r w:rsidRPr="000E232A">
        <w:rPr>
          <w:rFonts w:ascii="Comic Sans MS" w:hAnsi="Comic Sans MS"/>
          <w:sz w:val="20"/>
          <w:szCs w:val="20"/>
        </w:rPr>
        <w:t>Presidential Influence 1933-Present</w:t>
      </w:r>
    </w:p>
    <w:p w:rsidR="00FE37B6" w:rsidRPr="000E232A" w:rsidRDefault="00FE37B6" w:rsidP="00FA441A">
      <w:pPr>
        <w:pStyle w:val="NoSpacing"/>
        <w:rPr>
          <w:rFonts w:ascii="Comic Sans MS" w:hAnsi="Comic Sans MS"/>
          <w:sz w:val="20"/>
          <w:szCs w:val="20"/>
        </w:rPr>
      </w:pPr>
      <w:r w:rsidRPr="000E232A">
        <w:rPr>
          <w:rFonts w:ascii="Comic Sans MS" w:hAnsi="Comic Sans MS"/>
          <w:sz w:val="20"/>
          <w:szCs w:val="20"/>
        </w:rPr>
        <w:t>Cultural Influences by Era</w:t>
      </w:r>
    </w:p>
    <w:p w:rsidR="00FE37B6" w:rsidRPr="000E232A" w:rsidRDefault="00FE37B6" w:rsidP="00FA441A">
      <w:pPr>
        <w:pStyle w:val="NoSpacing"/>
        <w:rPr>
          <w:rFonts w:ascii="Comic Sans MS" w:hAnsi="Comic Sans MS"/>
          <w:sz w:val="20"/>
          <w:szCs w:val="20"/>
        </w:rPr>
      </w:pPr>
      <w:r w:rsidRPr="000E232A">
        <w:rPr>
          <w:rFonts w:ascii="Comic Sans MS" w:hAnsi="Comic Sans MS"/>
          <w:sz w:val="20"/>
          <w:szCs w:val="20"/>
        </w:rPr>
        <w:t>Lessons will involve research, projects, discussions, daily tasks, and evaluating film.</w:t>
      </w:r>
    </w:p>
    <w:p w:rsidR="00FE37B6" w:rsidRPr="000E232A" w:rsidRDefault="00FE37B6" w:rsidP="00FA441A">
      <w:pPr>
        <w:pStyle w:val="NoSpacing"/>
        <w:rPr>
          <w:rFonts w:ascii="Comic Sans MS" w:hAnsi="Comic Sans MS"/>
          <w:sz w:val="20"/>
          <w:szCs w:val="20"/>
        </w:rPr>
      </w:pPr>
      <w:r w:rsidRPr="000E232A">
        <w:rPr>
          <w:rFonts w:ascii="Comic Sans MS" w:hAnsi="Comic Sans MS"/>
          <w:sz w:val="20"/>
          <w:szCs w:val="20"/>
        </w:rPr>
        <w:t>Assessments will be based on lessons and may include some pen and paper questions.  Work will be classroom based with finalizing some work outside of class</w:t>
      </w:r>
      <w:bookmarkStart w:id="0" w:name="_GoBack"/>
      <w:bookmarkEnd w:id="0"/>
    </w:p>
    <w:p w:rsidR="00FE37B6" w:rsidRPr="000E232A" w:rsidRDefault="00FE37B6" w:rsidP="00FA441A">
      <w:pPr>
        <w:pStyle w:val="NoSpacing"/>
        <w:rPr>
          <w:rFonts w:ascii="Comic Sans MS" w:hAnsi="Comic Sans MS"/>
          <w:b/>
          <w:sz w:val="20"/>
          <w:szCs w:val="20"/>
        </w:rPr>
      </w:pPr>
      <w:r w:rsidRPr="000E232A">
        <w:rPr>
          <w:rFonts w:ascii="Comic Sans MS" w:hAnsi="Comic Sans MS"/>
          <w:b/>
          <w:sz w:val="20"/>
          <w:szCs w:val="20"/>
        </w:rPr>
        <w:t>Grading:</w:t>
      </w:r>
    </w:p>
    <w:p w:rsidR="00FE37B6" w:rsidRPr="000E232A" w:rsidRDefault="00FE37B6" w:rsidP="00FA441A">
      <w:pPr>
        <w:pStyle w:val="NoSpacing"/>
        <w:rPr>
          <w:rFonts w:ascii="Comic Sans MS" w:hAnsi="Comic Sans MS"/>
          <w:sz w:val="20"/>
          <w:szCs w:val="20"/>
        </w:rPr>
      </w:pPr>
      <w:r w:rsidRPr="000E232A">
        <w:rPr>
          <w:rFonts w:ascii="Comic Sans MS" w:hAnsi="Comic Sans MS"/>
          <w:sz w:val="20"/>
          <w:szCs w:val="20"/>
        </w:rPr>
        <w:t>Based on 50/50 %’s for daily and test work by quarter and then goes to 40/40/20 %’s for daily, test, and semester exam for semester.</w:t>
      </w:r>
    </w:p>
    <w:p w:rsidR="002F2D06" w:rsidRPr="000E232A" w:rsidRDefault="002F2D06" w:rsidP="00FA441A">
      <w:pPr>
        <w:pStyle w:val="NoSpacing"/>
        <w:rPr>
          <w:rFonts w:ascii="Comic Sans MS" w:hAnsi="Comic Sans MS"/>
          <w:b/>
          <w:sz w:val="20"/>
          <w:szCs w:val="20"/>
        </w:rPr>
      </w:pPr>
      <w:r w:rsidRPr="000E232A">
        <w:rPr>
          <w:rFonts w:ascii="Comic Sans MS" w:hAnsi="Comic Sans MS"/>
          <w:b/>
          <w:sz w:val="20"/>
          <w:szCs w:val="20"/>
        </w:rPr>
        <w:t>Make up work:</w:t>
      </w:r>
    </w:p>
    <w:p w:rsidR="002F2D06" w:rsidRPr="000E232A" w:rsidRDefault="002F2D06" w:rsidP="00FA441A">
      <w:pPr>
        <w:pStyle w:val="NoSpacing"/>
        <w:rPr>
          <w:rFonts w:ascii="Comic Sans MS" w:hAnsi="Comic Sans MS"/>
          <w:sz w:val="20"/>
          <w:szCs w:val="20"/>
        </w:rPr>
      </w:pPr>
      <w:r w:rsidRPr="000E232A">
        <w:rPr>
          <w:rFonts w:ascii="Comic Sans MS" w:hAnsi="Comic Sans MS"/>
          <w:sz w:val="20"/>
          <w:szCs w:val="20"/>
        </w:rPr>
        <w:t>It is essential that you are in class since viewing film is a cornerstone of the class.  Missed work will come under Hamilton Co. policy with five days in which to complete work or make up any test.  In our case, you will have to arrange to view any film missed.</w:t>
      </w:r>
    </w:p>
    <w:p w:rsidR="002F2D06" w:rsidRPr="000E232A" w:rsidRDefault="002F2D06" w:rsidP="00FA441A">
      <w:pPr>
        <w:pStyle w:val="NoSpacing"/>
        <w:rPr>
          <w:rFonts w:ascii="Comic Sans MS" w:hAnsi="Comic Sans MS"/>
          <w:b/>
          <w:sz w:val="20"/>
          <w:szCs w:val="20"/>
        </w:rPr>
      </w:pPr>
      <w:r w:rsidRPr="000E232A">
        <w:rPr>
          <w:rFonts w:ascii="Comic Sans MS" w:hAnsi="Comic Sans MS"/>
          <w:b/>
          <w:sz w:val="20"/>
          <w:szCs w:val="20"/>
        </w:rPr>
        <w:t>Daily expectations and classroom policies:</w:t>
      </w:r>
    </w:p>
    <w:p w:rsidR="007C560D" w:rsidRPr="000E232A" w:rsidRDefault="007C560D" w:rsidP="00FA441A">
      <w:pPr>
        <w:pStyle w:val="NoSpacing"/>
        <w:rPr>
          <w:rFonts w:ascii="Comic Sans MS" w:hAnsi="Comic Sans MS"/>
          <w:sz w:val="20"/>
          <w:szCs w:val="20"/>
        </w:rPr>
      </w:pPr>
      <w:r w:rsidRPr="000E232A">
        <w:rPr>
          <w:rFonts w:ascii="Comic Sans MS" w:hAnsi="Comic Sans MS"/>
          <w:sz w:val="20"/>
          <w:szCs w:val="20"/>
        </w:rPr>
        <w:t>Mutual respect is expected along with a good attitude.  This is a far reaching policy and needs nothing further.</w:t>
      </w:r>
    </w:p>
    <w:p w:rsidR="007C560D" w:rsidRPr="000E232A" w:rsidRDefault="002F2D06" w:rsidP="00FA441A">
      <w:pPr>
        <w:pStyle w:val="NoSpacing"/>
        <w:rPr>
          <w:rFonts w:ascii="Comic Sans MS" w:hAnsi="Comic Sans MS"/>
          <w:sz w:val="20"/>
          <w:szCs w:val="20"/>
        </w:rPr>
      </w:pPr>
      <w:r w:rsidRPr="000E232A">
        <w:rPr>
          <w:rFonts w:ascii="Comic Sans MS" w:hAnsi="Comic Sans MS"/>
          <w:sz w:val="20"/>
          <w:szCs w:val="20"/>
        </w:rPr>
        <w:t xml:space="preserve">Sometimes, you may </w:t>
      </w:r>
      <w:r w:rsidR="007C560D" w:rsidRPr="000E232A">
        <w:rPr>
          <w:rFonts w:ascii="Comic Sans MS" w:hAnsi="Comic Sans MS"/>
          <w:sz w:val="20"/>
          <w:szCs w:val="20"/>
        </w:rPr>
        <w:t xml:space="preserve">be given permission to use your personal technology for lesson purposes.  You will have access to iPads, Kindles, Nexus, and Chrome Books.  Ear buds are usually not part of research and may not be used unless lesson involved.  </w:t>
      </w:r>
    </w:p>
    <w:p w:rsidR="002F2D06" w:rsidRPr="000E232A" w:rsidRDefault="007C560D" w:rsidP="00FA441A">
      <w:pPr>
        <w:pStyle w:val="NoSpacing"/>
        <w:rPr>
          <w:rFonts w:ascii="Comic Sans MS" w:hAnsi="Comic Sans MS"/>
          <w:sz w:val="20"/>
          <w:szCs w:val="20"/>
        </w:rPr>
      </w:pPr>
      <w:r w:rsidRPr="000E232A">
        <w:rPr>
          <w:rFonts w:ascii="Comic Sans MS" w:hAnsi="Comic Sans MS"/>
          <w:sz w:val="20"/>
          <w:szCs w:val="20"/>
        </w:rPr>
        <w:t>Otherwise, devices are to be turned off and out of sight.  Inappropriate use will result in collection and school procedures followed.</w:t>
      </w:r>
    </w:p>
    <w:p w:rsidR="007C560D" w:rsidRPr="000E232A" w:rsidRDefault="007C560D" w:rsidP="00FA441A">
      <w:pPr>
        <w:pStyle w:val="NoSpacing"/>
        <w:rPr>
          <w:rFonts w:ascii="Comic Sans MS" w:hAnsi="Comic Sans MS"/>
          <w:sz w:val="20"/>
          <w:szCs w:val="20"/>
        </w:rPr>
      </w:pPr>
      <w:r w:rsidRPr="000E232A">
        <w:rPr>
          <w:rFonts w:ascii="Comic Sans MS" w:hAnsi="Comic Sans MS"/>
          <w:sz w:val="20"/>
          <w:szCs w:val="20"/>
        </w:rPr>
        <w:t>Well-mannered gum chewing, drinking bottled water, and snacks before class are accepted if disposed of properly.</w:t>
      </w:r>
    </w:p>
    <w:p w:rsidR="007C560D" w:rsidRPr="000E232A" w:rsidRDefault="007C560D" w:rsidP="00FA441A">
      <w:pPr>
        <w:pStyle w:val="NoSpacing"/>
        <w:rPr>
          <w:rFonts w:ascii="Comic Sans MS" w:hAnsi="Comic Sans MS"/>
          <w:sz w:val="20"/>
          <w:szCs w:val="20"/>
        </w:rPr>
      </w:pPr>
    </w:p>
    <w:p w:rsidR="007C560D" w:rsidRPr="000E232A" w:rsidRDefault="007C560D" w:rsidP="00FA441A">
      <w:pPr>
        <w:pStyle w:val="NoSpacing"/>
        <w:rPr>
          <w:rFonts w:ascii="Comic Sans MS" w:hAnsi="Comic Sans MS"/>
          <w:b/>
          <w:sz w:val="20"/>
          <w:szCs w:val="20"/>
        </w:rPr>
      </w:pPr>
      <w:r w:rsidRPr="000E232A">
        <w:rPr>
          <w:rFonts w:ascii="Comic Sans MS" w:hAnsi="Comic Sans MS"/>
          <w:b/>
          <w:sz w:val="20"/>
          <w:szCs w:val="20"/>
        </w:rPr>
        <w:t>Summation:</w:t>
      </w:r>
    </w:p>
    <w:p w:rsidR="007C560D" w:rsidRPr="000E232A" w:rsidRDefault="007C560D" w:rsidP="00FA441A">
      <w:pPr>
        <w:pStyle w:val="NoSpacing"/>
        <w:rPr>
          <w:rFonts w:ascii="Comic Sans MS" w:hAnsi="Comic Sans MS"/>
          <w:sz w:val="20"/>
          <w:szCs w:val="20"/>
        </w:rPr>
      </w:pPr>
      <w:r w:rsidRPr="000E232A">
        <w:rPr>
          <w:rFonts w:ascii="Comic Sans MS" w:hAnsi="Comic Sans MS"/>
          <w:sz w:val="20"/>
          <w:szCs w:val="20"/>
        </w:rPr>
        <w:t xml:space="preserve">History through film and music gives students the opportunity to take the factual and look and listen to various representations of events based on artistry.  Students will evaluate and express their opinions as well as becoming familiar with history through various </w:t>
      </w:r>
      <w:proofErr w:type="gramStart"/>
      <w:r w:rsidRPr="000E232A">
        <w:rPr>
          <w:rFonts w:ascii="Comic Sans MS" w:hAnsi="Comic Sans MS"/>
          <w:sz w:val="20"/>
          <w:szCs w:val="20"/>
        </w:rPr>
        <w:t>lens</w:t>
      </w:r>
      <w:proofErr w:type="gramEnd"/>
      <w:r w:rsidRPr="000E232A">
        <w:rPr>
          <w:rFonts w:ascii="Comic Sans MS" w:hAnsi="Comic Sans MS"/>
          <w:sz w:val="20"/>
          <w:szCs w:val="20"/>
        </w:rPr>
        <w:t>.</w:t>
      </w:r>
    </w:p>
    <w:p w:rsidR="00FE37B6" w:rsidRPr="00FA441A" w:rsidRDefault="00FE37B6" w:rsidP="00FA441A">
      <w:pPr>
        <w:pStyle w:val="NoSpacing"/>
        <w:rPr>
          <w:rFonts w:ascii="Comic Sans MS" w:hAnsi="Comic Sans MS"/>
          <w:sz w:val="24"/>
          <w:szCs w:val="24"/>
        </w:rPr>
      </w:pPr>
    </w:p>
    <w:sectPr w:rsidR="00FE37B6" w:rsidRPr="00FA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1A"/>
    <w:rsid w:val="000E232A"/>
    <w:rsid w:val="002F2D06"/>
    <w:rsid w:val="007C560D"/>
    <w:rsid w:val="00B62189"/>
    <w:rsid w:val="00FA441A"/>
    <w:rsid w:val="00FE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41A"/>
    <w:pPr>
      <w:spacing w:after="0" w:line="240" w:lineRule="auto"/>
    </w:pPr>
  </w:style>
  <w:style w:type="character" w:styleId="Hyperlink">
    <w:name w:val="Hyperlink"/>
    <w:basedOn w:val="DefaultParagraphFont"/>
    <w:uiPriority w:val="99"/>
    <w:unhideWhenUsed/>
    <w:rsid w:val="00FA4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41A"/>
    <w:pPr>
      <w:spacing w:after="0" w:line="240" w:lineRule="auto"/>
    </w:pPr>
  </w:style>
  <w:style w:type="character" w:styleId="Hyperlink">
    <w:name w:val="Hyperlink"/>
    <w:basedOn w:val="DefaultParagraphFont"/>
    <w:uiPriority w:val="99"/>
    <w:unhideWhenUsed/>
    <w:rsid w:val="00FA4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_carole@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CAROLE(SMMS)</dc:creator>
  <cp:lastModifiedBy>THOMAS CAROLE(SMMS)</cp:lastModifiedBy>
  <cp:revision>1</cp:revision>
  <dcterms:created xsi:type="dcterms:W3CDTF">2015-08-10T16:39:00Z</dcterms:created>
  <dcterms:modified xsi:type="dcterms:W3CDTF">2015-08-10T17:35:00Z</dcterms:modified>
</cp:coreProperties>
</file>